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 Dowth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7.997835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0.573327221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7.997835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9675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